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F3363" w14:textId="77777777" w:rsidR="002437DF" w:rsidRDefault="00C266D5">
      <w:pPr>
        <w:pStyle w:val="NoSpacing1"/>
        <w:rPr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67CE0B52" wp14:editId="669524B9">
            <wp:simplePos x="0" y="0"/>
            <wp:positionH relativeFrom="column">
              <wp:posOffset>0</wp:posOffset>
            </wp:positionH>
            <wp:positionV relativeFrom="paragraph">
              <wp:posOffset>42545</wp:posOffset>
            </wp:positionV>
            <wp:extent cx="1644015" cy="1640840"/>
            <wp:effectExtent l="0" t="0" r="13335" b="16510"/>
            <wp:wrapNone/>
            <wp:docPr id="1" name="Picture 1" descr="camplogo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mplogocouleur"/>
                    <pic:cNvPicPr>
                      <a:picLocks noChangeAspect="1"/>
                    </pic:cNvPicPr>
                  </pic:nvPicPr>
                  <pic:blipFill>
                    <a:blip r:embed="rId6"/>
                    <a:srcRect l="1174" t="13872" r="758" b="31068"/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164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34FAF" w14:textId="77777777" w:rsidR="002437DF" w:rsidRDefault="002437DF">
      <w:pPr>
        <w:pStyle w:val="NoSpacing1"/>
        <w:ind w:left="2880" w:firstLine="720"/>
        <w:rPr>
          <w:b/>
          <w:lang w:val="en-CA"/>
        </w:rPr>
      </w:pPr>
    </w:p>
    <w:p w14:paraId="1C84A3A6" w14:textId="77777777" w:rsidR="002437DF" w:rsidRDefault="002437DF">
      <w:pPr>
        <w:pStyle w:val="NoSpacing1"/>
        <w:ind w:left="2880" w:firstLine="720"/>
        <w:rPr>
          <w:b/>
          <w:lang w:val="en-CA"/>
        </w:rPr>
      </w:pPr>
    </w:p>
    <w:p w14:paraId="2786DE30" w14:textId="77777777" w:rsidR="002437DF" w:rsidRDefault="002437DF">
      <w:pPr>
        <w:pStyle w:val="NoSpacing1"/>
        <w:ind w:left="2880" w:firstLine="720"/>
        <w:rPr>
          <w:b/>
          <w:lang w:val="en-CA"/>
        </w:rPr>
      </w:pPr>
    </w:p>
    <w:p w14:paraId="7C06AAD4" w14:textId="29C9962B" w:rsidR="002437DF" w:rsidRDefault="00C266D5">
      <w:pPr>
        <w:pStyle w:val="NoSpacing1"/>
        <w:ind w:left="2880" w:firstLine="720"/>
        <w:rPr>
          <w:rFonts w:ascii="Century Gothic" w:hAnsi="Century Gothic" w:cs="Century Gothic"/>
          <w:bCs/>
          <w:lang w:val="en-CA"/>
        </w:rPr>
      </w:pPr>
      <w:r>
        <w:rPr>
          <w:rFonts w:ascii="Century Gothic" w:hAnsi="Century Gothic" w:cs="Century Gothic"/>
          <w:bCs/>
          <w:lang w:val="en-CA"/>
        </w:rPr>
        <w:t xml:space="preserve">P.O. Box </w:t>
      </w:r>
      <w:r>
        <w:rPr>
          <w:rFonts w:ascii="Century Gothic" w:hAnsi="Century Gothic" w:cs="Century Gothic"/>
          <w:bCs/>
          <w:lang w:val="en-CA"/>
        </w:rPr>
        <w:t>2428, Hearst, On, P0L1N0</w:t>
      </w:r>
    </w:p>
    <w:p w14:paraId="26D48D97" w14:textId="72F3E427" w:rsidR="002437DF" w:rsidRDefault="00C266D5">
      <w:pPr>
        <w:pStyle w:val="NoSpacing1"/>
        <w:ind w:left="2880" w:firstLine="720"/>
        <w:rPr>
          <w:rFonts w:ascii="Century Gothic" w:hAnsi="Century Gothic" w:cs="Century Gothic"/>
          <w:bCs/>
          <w:lang w:val="en-CA"/>
        </w:rPr>
      </w:pPr>
      <w:r>
        <w:rPr>
          <w:rFonts w:ascii="Century Gothic" w:hAnsi="Century Gothic" w:cs="Century Gothic"/>
          <w:bCs/>
          <w:lang w:val="en-CA"/>
        </w:rPr>
        <w:t>Phone</w:t>
      </w:r>
      <w:r>
        <w:rPr>
          <w:rFonts w:ascii="Century Gothic" w:hAnsi="Century Gothic" w:cs="Century Gothic"/>
          <w:bCs/>
          <w:lang w:val="en-CA"/>
        </w:rPr>
        <w:t>: 705-373-0189</w:t>
      </w:r>
    </w:p>
    <w:p w14:paraId="43489606" w14:textId="77777777" w:rsidR="002437DF" w:rsidRPr="009F5453" w:rsidRDefault="00C266D5">
      <w:pPr>
        <w:pStyle w:val="NoSpacing1"/>
        <w:ind w:left="2880" w:firstLine="720"/>
        <w:rPr>
          <w:rFonts w:ascii="Century Gothic" w:hAnsi="Century Gothic" w:cs="Century Gothic"/>
          <w:bCs/>
        </w:rPr>
      </w:pPr>
      <w:hyperlink r:id="rId7" w:history="1">
        <w:r w:rsidRPr="009F5453">
          <w:rPr>
            <w:rStyle w:val="Hyperlink"/>
            <w:rFonts w:ascii="Century Gothic" w:hAnsi="Century Gothic" w:cs="Century Gothic"/>
            <w:bCs/>
          </w:rPr>
          <w:t>campsourcedevie@gmail.com</w:t>
        </w:r>
      </w:hyperlink>
    </w:p>
    <w:p w14:paraId="52B0388C" w14:textId="77777777" w:rsidR="002437DF" w:rsidRPr="009F5453" w:rsidRDefault="00C266D5">
      <w:pPr>
        <w:pStyle w:val="NoSpacing1"/>
        <w:ind w:left="2880" w:firstLine="720"/>
        <w:rPr>
          <w:rFonts w:ascii="Century Gothic" w:hAnsi="Century Gothic" w:cs="Century Gothic"/>
          <w:bCs/>
        </w:rPr>
      </w:pPr>
      <w:r w:rsidRPr="009F5453">
        <w:rPr>
          <w:rFonts w:ascii="Century Gothic" w:hAnsi="Century Gothic" w:cs="Century Gothic"/>
          <w:bCs/>
        </w:rPr>
        <w:t xml:space="preserve">campsourcedevie.com </w:t>
      </w:r>
    </w:p>
    <w:p w14:paraId="4D7640EE" w14:textId="77777777" w:rsidR="002437DF" w:rsidRPr="009F5453" w:rsidRDefault="002437DF">
      <w:pPr>
        <w:ind w:left="1416" w:firstLine="708"/>
        <w:jc w:val="center"/>
      </w:pPr>
    </w:p>
    <w:p w14:paraId="4CA5BDC8" w14:textId="77777777" w:rsidR="002437DF" w:rsidRPr="009F5453" w:rsidRDefault="00C266D5">
      <w:pPr>
        <w:ind w:left="1416" w:firstLine="708"/>
        <w:jc w:val="center"/>
      </w:pPr>
      <w:r w:rsidRPr="009F5453">
        <w:t xml:space="preserve">                                                </w:t>
      </w:r>
    </w:p>
    <w:p w14:paraId="7E1CC451" w14:textId="77777777" w:rsidR="009F5453" w:rsidRPr="009F5453" w:rsidRDefault="009F5453" w:rsidP="009F5453">
      <w:pPr>
        <w:ind w:left="360"/>
        <w:rPr>
          <w:rFonts w:ascii="Century Gothic" w:hAnsi="Century Gothic"/>
          <w:b/>
          <w:bCs/>
          <w:sz w:val="28"/>
          <w:lang w:val="en-CA"/>
        </w:rPr>
      </w:pPr>
      <w:r w:rsidRPr="009F5453">
        <w:rPr>
          <w:rFonts w:ascii="Century Gothic" w:hAnsi="Century Gothic"/>
          <w:b/>
          <w:bCs/>
          <w:sz w:val="28"/>
          <w:lang w:val="en-CA"/>
        </w:rPr>
        <w:t>Items to bring</w:t>
      </w:r>
    </w:p>
    <w:p w14:paraId="30A4451F" w14:textId="77777777" w:rsidR="009F5453" w:rsidRPr="009F5453" w:rsidRDefault="009F5453" w:rsidP="009F5453">
      <w:pPr>
        <w:spacing w:line="240" w:lineRule="auto"/>
        <w:ind w:left="360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The following items are mandatory:</w:t>
      </w:r>
    </w:p>
    <w:p w14:paraId="28FC8D1B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reusable water bottle</w:t>
      </w:r>
    </w:p>
    <w:p w14:paraId="7BBE0C49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pajamas</w:t>
      </w:r>
    </w:p>
    <w:p w14:paraId="44EA57A9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3 warm vests</w:t>
      </w:r>
    </w:p>
    <w:p w14:paraId="6D31D412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2 towels</w:t>
      </w:r>
    </w:p>
    <w:p w14:paraId="2BA1A309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2 washcloths</w:t>
      </w:r>
    </w:p>
    <w:p w14:paraId="72F86AB5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5 t-shirts</w:t>
      </w:r>
    </w:p>
    <w:p w14:paraId="3F2284CF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Toothbrush and toothpaste</w:t>
      </w:r>
    </w:p>
    <w:p w14:paraId="2A4DD823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Coat</w:t>
      </w:r>
    </w:p>
    <w:p w14:paraId="07696F84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5 underwear</w:t>
      </w:r>
    </w:p>
    <w:p w14:paraId="72E7C24A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3 short pants</w:t>
      </w:r>
    </w:p>
    <w:p w14:paraId="40157895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Swimsuit</w:t>
      </w:r>
    </w:p>
    <w:p w14:paraId="12BFD4F5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5 pairs of stockings</w:t>
      </w:r>
    </w:p>
    <w:p w14:paraId="645972E6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Sneakers</w:t>
      </w:r>
    </w:p>
    <w:p w14:paraId="5699CEB9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2 jeans or jogging suits</w:t>
      </w:r>
    </w:p>
    <w:p w14:paraId="659C81FF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Sunscreen and insecticide</w:t>
      </w:r>
    </w:p>
    <w:p w14:paraId="4033F7F7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Sleeping bag</w:t>
      </w:r>
    </w:p>
    <w:p w14:paraId="24BCA0E3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Pillow</w:t>
      </w:r>
    </w:p>
    <w:p w14:paraId="7374FC5A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Biodegradable soap</w:t>
      </w:r>
    </w:p>
    <w:p w14:paraId="6A020B5E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Biodegradable shampoo</w:t>
      </w:r>
    </w:p>
    <w:p w14:paraId="6B7B0CF5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o Flashlight</w:t>
      </w:r>
    </w:p>
    <w:p w14:paraId="6AACFDD9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lastRenderedPageBreak/>
        <w:t>o Waterproof set and boots</w:t>
      </w:r>
    </w:p>
    <w:p w14:paraId="09936EF0" w14:textId="77777777" w:rsidR="009F5453" w:rsidRPr="009F5453" w:rsidRDefault="009F5453" w:rsidP="009F5453">
      <w:pPr>
        <w:spacing w:line="240" w:lineRule="auto"/>
        <w:ind w:left="357"/>
        <w:rPr>
          <w:rFonts w:ascii="Century Gothic" w:hAnsi="Century Gothic"/>
          <w:sz w:val="28"/>
          <w:lang w:val="en-CA"/>
        </w:rPr>
      </w:pPr>
      <w:r w:rsidRPr="009F5453">
        <w:rPr>
          <w:rFonts w:ascii="Century Gothic" w:hAnsi="Century Gothic"/>
          <w:sz w:val="28"/>
          <w:lang w:val="en-CA"/>
        </w:rPr>
        <w:t>* NO electronic object (</w:t>
      </w:r>
      <w:proofErr w:type="spellStart"/>
      <w:r w:rsidRPr="009F5453">
        <w:rPr>
          <w:rFonts w:ascii="Century Gothic" w:hAnsi="Century Gothic"/>
          <w:sz w:val="28"/>
          <w:lang w:val="en-CA"/>
        </w:rPr>
        <w:t>ipod</w:t>
      </w:r>
      <w:proofErr w:type="spellEnd"/>
      <w:r w:rsidRPr="009F5453">
        <w:rPr>
          <w:rFonts w:ascii="Century Gothic" w:hAnsi="Century Gothic"/>
          <w:sz w:val="28"/>
          <w:lang w:val="en-CA"/>
        </w:rPr>
        <w:t xml:space="preserve">, </w:t>
      </w:r>
      <w:proofErr w:type="spellStart"/>
      <w:r w:rsidRPr="009F5453">
        <w:rPr>
          <w:rFonts w:ascii="Century Gothic" w:hAnsi="Century Gothic"/>
          <w:sz w:val="28"/>
          <w:lang w:val="en-CA"/>
        </w:rPr>
        <w:t>iphone</w:t>
      </w:r>
      <w:proofErr w:type="spellEnd"/>
      <w:r w:rsidRPr="009F5453">
        <w:rPr>
          <w:rFonts w:ascii="Century Gothic" w:hAnsi="Century Gothic"/>
          <w:sz w:val="28"/>
          <w:lang w:val="en-CA"/>
        </w:rPr>
        <w:t xml:space="preserve">, </w:t>
      </w:r>
      <w:proofErr w:type="spellStart"/>
      <w:r w:rsidRPr="009F5453">
        <w:rPr>
          <w:rFonts w:ascii="Century Gothic" w:hAnsi="Century Gothic"/>
          <w:sz w:val="28"/>
          <w:lang w:val="en-CA"/>
        </w:rPr>
        <w:t>ipad</w:t>
      </w:r>
      <w:proofErr w:type="spellEnd"/>
      <w:r w:rsidRPr="009F5453">
        <w:rPr>
          <w:rFonts w:ascii="Century Gothic" w:hAnsi="Century Gothic"/>
          <w:sz w:val="28"/>
          <w:lang w:val="en-CA"/>
        </w:rPr>
        <w:t>, mp3 ...)</w:t>
      </w:r>
    </w:p>
    <w:p w14:paraId="6C28799A" w14:textId="78139F63" w:rsidR="002437DF" w:rsidRDefault="009F5453" w:rsidP="009F5453">
      <w:pPr>
        <w:spacing w:line="240" w:lineRule="auto"/>
        <w:ind w:left="357"/>
        <w:rPr>
          <w:rFonts w:ascii="Century Gothic" w:hAnsi="Century Gothic"/>
          <w:sz w:val="28"/>
        </w:rPr>
      </w:pPr>
      <w:r w:rsidRPr="009F5453">
        <w:rPr>
          <w:rFonts w:ascii="Century Gothic" w:hAnsi="Century Gothic"/>
          <w:sz w:val="28"/>
        </w:rPr>
        <w:t xml:space="preserve">* NO </w:t>
      </w:r>
      <w:proofErr w:type="spellStart"/>
      <w:r w:rsidRPr="009F5453">
        <w:rPr>
          <w:rFonts w:ascii="Century Gothic" w:hAnsi="Century Gothic"/>
          <w:sz w:val="28"/>
        </w:rPr>
        <w:t>weapon</w:t>
      </w:r>
      <w:proofErr w:type="spellEnd"/>
      <w:r w:rsidRPr="009F5453">
        <w:rPr>
          <w:rFonts w:ascii="Century Gothic" w:hAnsi="Century Gothic"/>
          <w:sz w:val="28"/>
        </w:rPr>
        <w:t xml:space="preserve"> or </w:t>
      </w:r>
      <w:proofErr w:type="spellStart"/>
      <w:r w:rsidRPr="009F5453">
        <w:rPr>
          <w:rFonts w:ascii="Century Gothic" w:hAnsi="Century Gothic"/>
          <w:sz w:val="28"/>
        </w:rPr>
        <w:t>food</w:t>
      </w:r>
      <w:proofErr w:type="spellEnd"/>
      <w:r w:rsidR="00C266D5">
        <w:rPr>
          <w:rFonts w:ascii="Century Gothic" w:hAnsi="Century Gothic"/>
          <w:sz w:val="28"/>
        </w:rPr>
        <w:t xml:space="preserve"> </w:t>
      </w:r>
    </w:p>
    <w:sectPr w:rsidR="002437DF" w:rsidSect="009F5453">
      <w:pgSz w:w="12240" w:h="15840"/>
      <w:pgMar w:top="188" w:right="1440" w:bottom="2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B1083"/>
    <w:multiLevelType w:val="multilevel"/>
    <w:tmpl w:val="2E1B108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392"/>
    <w:rsid w:val="002437DF"/>
    <w:rsid w:val="00456A17"/>
    <w:rsid w:val="007214D9"/>
    <w:rsid w:val="007D4CA9"/>
    <w:rsid w:val="00852EEC"/>
    <w:rsid w:val="009F5453"/>
    <w:rsid w:val="00A75392"/>
    <w:rsid w:val="00BF7E15"/>
    <w:rsid w:val="00C266D5"/>
    <w:rsid w:val="00C771BA"/>
    <w:rsid w:val="00C80EC0"/>
    <w:rsid w:val="00E66412"/>
    <w:rsid w:val="00FC53F1"/>
    <w:rsid w:val="56F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6502F3A"/>
  <w15:docId w15:val="{C9D87228-B4B3-EA4D-BBF7-61FEADFE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lang w:val="fr-CA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lang w:val="fr-CA"/>
    </w:rPr>
  </w:style>
  <w:style w:type="paragraph" w:customStyle="1" w:styleId="NoSpacing1">
    <w:name w:val="No Spacing1"/>
    <w:uiPriority w:val="1"/>
    <w:qFormat/>
    <w:rPr>
      <w:rFonts w:ascii="Calibri" w:eastAsia="Calibri" w:hAnsi="Calibri" w:cs="Times New Roman"/>
      <w:sz w:val="22"/>
      <w:szCs w:val="22"/>
      <w:lang w:val="fr-CA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psourcedevi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</Words>
  <Characters>588</Characters>
  <Application>Microsoft Office Word</Application>
  <DocSecurity>0</DocSecurity>
  <Lines>4</Lines>
  <Paragraphs>1</Paragraphs>
  <ScaleCrop>false</ScaleCrop>
  <Company>CA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R Poliquin</cp:lastModifiedBy>
  <cp:revision>3</cp:revision>
  <dcterms:created xsi:type="dcterms:W3CDTF">2020-03-29T16:04:00Z</dcterms:created>
  <dcterms:modified xsi:type="dcterms:W3CDTF">2020-03-29T16:05:00Z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